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539D">
      <w:pPr>
        <w:jc w:val="both"/>
        <w:rPr>
          <w:rFonts w:hint="eastAsia"/>
          <w:sz w:val="44"/>
          <w:szCs w:val="44"/>
        </w:rPr>
      </w:pPr>
    </w:p>
    <w:p w14:paraId="583A4898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句容市崇明街道2025年开放式小区零星应急维修工程</w:t>
      </w:r>
    </w:p>
    <w:p w14:paraId="02996E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编制说明</w:t>
      </w:r>
    </w:p>
    <w:p w14:paraId="6D076D89">
      <w:pPr>
        <w:numPr>
          <w:ilvl w:val="0"/>
          <w:numId w:val="0"/>
        </w:numPr>
        <w:spacing w:line="580" w:lineRule="exact"/>
        <w:jc w:val="left"/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一、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工程概况：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03DE018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1、项目名称：句容市崇明街道2025年开放式小区零星应急维修工程</w:t>
      </w:r>
    </w:p>
    <w:p w14:paraId="4EB28C27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2、项目地点：崇明街道</w:t>
      </w:r>
    </w:p>
    <w:p w14:paraId="4327C4DD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3、项目内容：主要改造内容为：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市政管网维修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道路路面维修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绿化补植</w:t>
      </w:r>
      <w:r>
        <w:rPr>
          <w:rFonts w:hint="eastAsia" w:asciiTheme="majorEastAsia" w:hAnsiTheme="majorEastAsia" w:eastAsiaTheme="majorEastAsia"/>
          <w:sz w:val="28"/>
          <w:szCs w:val="28"/>
        </w:rPr>
        <w:t>及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房屋修缮</w:t>
      </w:r>
      <w:r>
        <w:rPr>
          <w:rFonts w:hint="eastAsia" w:asciiTheme="majorEastAsia" w:hAnsiTheme="majorEastAsia" w:eastAsiaTheme="majorEastAsia"/>
          <w:sz w:val="28"/>
          <w:szCs w:val="28"/>
        </w:rPr>
        <w:t>等项目</w:t>
      </w:r>
    </w:p>
    <w:p w14:paraId="56D59A68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</w:p>
    <w:p w14:paraId="59CD64D8">
      <w:pPr>
        <w:autoSpaceDE w:val="0"/>
        <w:autoSpaceDN w:val="0"/>
        <w:adjustRightInd w:val="0"/>
        <w:spacing w:line="360" w:lineRule="auto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8"/>
        </w:rPr>
        <w:t>、编制依据：</w:t>
      </w:r>
    </w:p>
    <w:p w14:paraId="04A0DA2A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1、《建设工程工程量清单计价规范》GB50500-2013；</w:t>
      </w:r>
    </w:p>
    <w:p w14:paraId="2EAFBF42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sz w:val="28"/>
          <w:szCs w:val="28"/>
        </w:rPr>
        <w:t>《江苏省建筑与装饰工程计价定额》（2014版）；</w:t>
      </w:r>
    </w:p>
    <w:p w14:paraId="62F05441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3、</w:t>
      </w:r>
      <w:r>
        <w:rPr>
          <w:rFonts w:hint="eastAsia" w:asciiTheme="majorEastAsia" w:hAnsiTheme="majorEastAsia" w:eastAsiaTheme="majorEastAsia"/>
          <w:sz w:val="28"/>
          <w:szCs w:val="28"/>
        </w:rPr>
        <w:t>《江苏省市政工程计价定额》（2014版）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2E7FEE2C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4、</w:t>
      </w:r>
      <w:r>
        <w:rPr>
          <w:rFonts w:hint="eastAsia" w:asciiTheme="majorEastAsia" w:hAnsiTheme="majorEastAsia" w:eastAsiaTheme="majorEastAsia"/>
          <w:sz w:val="28"/>
          <w:szCs w:val="28"/>
        </w:rPr>
        <w:t>《江苏省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园林</w:t>
      </w:r>
      <w:r>
        <w:rPr>
          <w:rFonts w:hint="eastAsia" w:asciiTheme="majorEastAsia" w:hAnsiTheme="majorEastAsia" w:eastAsiaTheme="majorEastAsia"/>
          <w:sz w:val="28"/>
          <w:szCs w:val="28"/>
        </w:rPr>
        <w:t>定额》（20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007</w:t>
      </w:r>
      <w:r>
        <w:rPr>
          <w:rFonts w:hint="eastAsia" w:asciiTheme="majorEastAsia" w:hAnsiTheme="majorEastAsia" w:eastAsiaTheme="majorEastAsia"/>
          <w:sz w:val="28"/>
          <w:szCs w:val="28"/>
        </w:rPr>
        <w:t>版）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1388519A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/>
          <w:sz w:val="28"/>
          <w:szCs w:val="28"/>
        </w:rPr>
        <w:t>《江苏省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修缮建筑</w:t>
      </w:r>
      <w:r>
        <w:rPr>
          <w:rFonts w:hint="eastAsia" w:asciiTheme="majorEastAsia" w:hAnsiTheme="majorEastAsia" w:eastAsiaTheme="majorEastAsia"/>
          <w:sz w:val="28"/>
          <w:szCs w:val="28"/>
        </w:rPr>
        <w:t>工程计价定额》（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2009</w:t>
      </w:r>
      <w:r>
        <w:rPr>
          <w:rFonts w:hint="eastAsia" w:asciiTheme="majorEastAsia" w:hAnsiTheme="majorEastAsia" w:eastAsiaTheme="majorEastAsia"/>
          <w:sz w:val="28"/>
          <w:szCs w:val="28"/>
        </w:rPr>
        <w:t>版）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 w14:paraId="020C1844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</w:t>
      </w:r>
      <w:r>
        <w:rPr>
          <w:rFonts w:hint="eastAsia" w:asciiTheme="majorEastAsia" w:hAnsiTheme="majorEastAsia" w:eastAsiaTheme="majorEastAsia"/>
          <w:sz w:val="28"/>
          <w:szCs w:val="28"/>
        </w:rPr>
        <w:t>《江苏省建设工程费用定额》（2014）；</w:t>
      </w:r>
    </w:p>
    <w:p w14:paraId="4BCE0C02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7、</w:t>
      </w:r>
      <w:r>
        <w:rPr>
          <w:rFonts w:hint="eastAsia" w:asciiTheme="majorEastAsia" w:hAnsiTheme="majorEastAsia" w:eastAsiaTheme="majorEastAsia"/>
          <w:sz w:val="28"/>
          <w:szCs w:val="28"/>
        </w:rPr>
        <w:t>人工预算单价按苏建函价苏建函价〔202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〕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66</w:t>
      </w:r>
      <w:r>
        <w:rPr>
          <w:rFonts w:hint="eastAsia" w:asciiTheme="majorEastAsia" w:hAnsiTheme="majorEastAsia" w:eastAsiaTheme="majorEastAsia"/>
          <w:sz w:val="28"/>
          <w:szCs w:val="28"/>
        </w:rPr>
        <w:t>号，机械价格按现行相关文件，材料价按20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最新一期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期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句容市《造价信息》，</w:t>
      </w:r>
      <w:r>
        <w:rPr>
          <w:rFonts w:hint="eastAsia" w:asciiTheme="majorEastAsia" w:hAnsiTheme="majorEastAsia" w:eastAsiaTheme="majorEastAsia"/>
          <w:sz w:val="28"/>
          <w:szCs w:val="28"/>
        </w:rPr>
        <w:t>并参考当地市场价格；</w:t>
      </w:r>
    </w:p>
    <w:p w14:paraId="1EA05C79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28"/>
          <w:szCs w:val="28"/>
        </w:rPr>
        <w:t>、其他有关费用参见2014年《江苏省建设工程费用定额》；</w:t>
      </w:r>
    </w:p>
    <w:p w14:paraId="19021A0C">
      <w:pPr>
        <w:spacing w:line="580" w:lineRule="exact"/>
        <w:outlineLvl w:val="0"/>
        <w:rPr>
          <w:rFonts w:hint="eastAsia" w:asciiTheme="majorEastAsia" w:hAnsiTheme="majorEastAsia" w:eastAsiaTheme="majorEastAsia"/>
          <w:sz w:val="28"/>
          <w:szCs w:val="28"/>
        </w:rPr>
      </w:pPr>
    </w:p>
    <w:p w14:paraId="1DF06204">
      <w:pPr>
        <w:spacing w:line="58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/>
          <w:sz w:val="28"/>
          <w:szCs w:val="28"/>
        </w:rPr>
        <w:t>、工程量计算及有关情况说明：</w:t>
      </w:r>
    </w:p>
    <w:p w14:paraId="5FBE63BF">
      <w:pPr>
        <w:spacing w:line="540" w:lineRule="exact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本工程工程量为暂估工程量，结算按实际施工过程中计量的工程量为准；</w:t>
      </w:r>
    </w:p>
    <w:p w14:paraId="55332C18">
      <w:pPr>
        <w:spacing w:line="540" w:lineRule="exact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2、分部分项工程量清单中的“项目特征”内容描述不详的，以施工图及施工规范为准；描述不一致的，以分部分项工程量清单中的“项目特征”和总说明为准。</w:t>
      </w:r>
    </w:p>
    <w:p w14:paraId="354490F6">
      <w:pPr>
        <w:spacing w:line="540" w:lineRule="exact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3、本工程中的脚手费用、登高费用等均已考虑至综合单价中，施工单位投标自行考虑，结算不予调整。</w:t>
      </w:r>
    </w:p>
    <w:p w14:paraId="23985F28">
      <w:pPr>
        <w:spacing w:line="540" w:lineRule="exact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四、其他说明</w:t>
      </w:r>
    </w:p>
    <w:p w14:paraId="1F7E8D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投标人施工前必须充分勘探现场，摸清现场状况（如地下管网、水系、地下水等），如投标人未踏勘现场，后期施工产生的费用由投标人自行承担，造价不予调整。</w:t>
      </w:r>
    </w:p>
    <w:p w14:paraId="38F97A04">
      <w:pPr>
        <w:spacing w:line="540" w:lineRule="exact"/>
        <w:rPr>
          <w:rFonts w:hint="default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p w14:paraId="6E2E2DA6">
      <w:pPr>
        <w:spacing w:line="540" w:lineRule="exact"/>
        <w:rPr>
          <w:rFonts w:hint="eastAsia" w:asciiTheme="majorEastAsia" w:hAnsiTheme="majorEastAsia" w:eastAsiaTheme="majorEastAsia"/>
          <w:sz w:val="28"/>
          <w:szCs w:val="28"/>
        </w:rPr>
      </w:pPr>
    </w:p>
    <w:p w14:paraId="52535515">
      <w:pPr>
        <w:spacing w:line="580" w:lineRule="exac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406" w:bottom="1077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zA4MzczMTI1NWM4NzgyOGUzY2NkYTY5YzA2NDgifQ=="/>
  </w:docVars>
  <w:rsids>
    <w:rsidRoot w:val="00172A27"/>
    <w:rsid w:val="00024B37"/>
    <w:rsid w:val="00042A88"/>
    <w:rsid w:val="000D28D5"/>
    <w:rsid w:val="000E26C1"/>
    <w:rsid w:val="00162DD8"/>
    <w:rsid w:val="001753A9"/>
    <w:rsid w:val="001852AE"/>
    <w:rsid w:val="001E34EC"/>
    <w:rsid w:val="00246A14"/>
    <w:rsid w:val="002C10C7"/>
    <w:rsid w:val="002D192D"/>
    <w:rsid w:val="00357C52"/>
    <w:rsid w:val="0039627C"/>
    <w:rsid w:val="003C416D"/>
    <w:rsid w:val="003E0939"/>
    <w:rsid w:val="00423800"/>
    <w:rsid w:val="00425D41"/>
    <w:rsid w:val="004769DF"/>
    <w:rsid w:val="00477999"/>
    <w:rsid w:val="004C0789"/>
    <w:rsid w:val="005011B4"/>
    <w:rsid w:val="00524733"/>
    <w:rsid w:val="005664F5"/>
    <w:rsid w:val="005E0BA7"/>
    <w:rsid w:val="006075B9"/>
    <w:rsid w:val="0063316B"/>
    <w:rsid w:val="006B3A1F"/>
    <w:rsid w:val="00715EF0"/>
    <w:rsid w:val="00752C6B"/>
    <w:rsid w:val="00753603"/>
    <w:rsid w:val="00753EE7"/>
    <w:rsid w:val="007B1EB4"/>
    <w:rsid w:val="007D71FF"/>
    <w:rsid w:val="007E440B"/>
    <w:rsid w:val="0081739D"/>
    <w:rsid w:val="0083627B"/>
    <w:rsid w:val="00872F2D"/>
    <w:rsid w:val="008A4A15"/>
    <w:rsid w:val="008E4C92"/>
    <w:rsid w:val="008E5D62"/>
    <w:rsid w:val="009422EA"/>
    <w:rsid w:val="00991543"/>
    <w:rsid w:val="00A05180"/>
    <w:rsid w:val="00A2351B"/>
    <w:rsid w:val="00A70437"/>
    <w:rsid w:val="00AA4B0B"/>
    <w:rsid w:val="00AC37F5"/>
    <w:rsid w:val="00BB1DDE"/>
    <w:rsid w:val="00BD29FB"/>
    <w:rsid w:val="00D26C51"/>
    <w:rsid w:val="00D53FCC"/>
    <w:rsid w:val="00E065C4"/>
    <w:rsid w:val="00E36B3D"/>
    <w:rsid w:val="00E561EA"/>
    <w:rsid w:val="00F55636"/>
    <w:rsid w:val="00F87899"/>
    <w:rsid w:val="00FD2435"/>
    <w:rsid w:val="00FD7A64"/>
    <w:rsid w:val="045D40AB"/>
    <w:rsid w:val="056241D9"/>
    <w:rsid w:val="057E5EB3"/>
    <w:rsid w:val="05A245AE"/>
    <w:rsid w:val="09485B13"/>
    <w:rsid w:val="099B130A"/>
    <w:rsid w:val="09D378DE"/>
    <w:rsid w:val="0AD200F4"/>
    <w:rsid w:val="0C197405"/>
    <w:rsid w:val="0CD91CD7"/>
    <w:rsid w:val="0D594D98"/>
    <w:rsid w:val="0F0D3FF8"/>
    <w:rsid w:val="0F37105D"/>
    <w:rsid w:val="104140B5"/>
    <w:rsid w:val="10F12D5C"/>
    <w:rsid w:val="11CC2B44"/>
    <w:rsid w:val="12AD302C"/>
    <w:rsid w:val="136F2994"/>
    <w:rsid w:val="144E1817"/>
    <w:rsid w:val="14E6029D"/>
    <w:rsid w:val="15075708"/>
    <w:rsid w:val="158C61D0"/>
    <w:rsid w:val="16040407"/>
    <w:rsid w:val="17DB2BEB"/>
    <w:rsid w:val="181229D5"/>
    <w:rsid w:val="18834487"/>
    <w:rsid w:val="18E15E43"/>
    <w:rsid w:val="19680A9D"/>
    <w:rsid w:val="1A777205"/>
    <w:rsid w:val="1AA4525C"/>
    <w:rsid w:val="1B836B9E"/>
    <w:rsid w:val="1D432777"/>
    <w:rsid w:val="1EAF56C4"/>
    <w:rsid w:val="1F576B51"/>
    <w:rsid w:val="212033B9"/>
    <w:rsid w:val="262325DF"/>
    <w:rsid w:val="26C079FB"/>
    <w:rsid w:val="27D40736"/>
    <w:rsid w:val="28C20446"/>
    <w:rsid w:val="2DD22453"/>
    <w:rsid w:val="326F461F"/>
    <w:rsid w:val="32B22D8B"/>
    <w:rsid w:val="3332182C"/>
    <w:rsid w:val="34B868CB"/>
    <w:rsid w:val="34F2344B"/>
    <w:rsid w:val="372019CE"/>
    <w:rsid w:val="3A09368E"/>
    <w:rsid w:val="3EB40671"/>
    <w:rsid w:val="3F292113"/>
    <w:rsid w:val="40B73789"/>
    <w:rsid w:val="41980F87"/>
    <w:rsid w:val="43BE6F47"/>
    <w:rsid w:val="45B2343B"/>
    <w:rsid w:val="45DD2B70"/>
    <w:rsid w:val="45EC67E7"/>
    <w:rsid w:val="47D15909"/>
    <w:rsid w:val="47D20DEE"/>
    <w:rsid w:val="48D812F9"/>
    <w:rsid w:val="49A17D65"/>
    <w:rsid w:val="4B073C81"/>
    <w:rsid w:val="4B797C04"/>
    <w:rsid w:val="4CC77D1C"/>
    <w:rsid w:val="4D5837DF"/>
    <w:rsid w:val="4F272F1E"/>
    <w:rsid w:val="4FD616A8"/>
    <w:rsid w:val="505D11AB"/>
    <w:rsid w:val="51FA122E"/>
    <w:rsid w:val="54404D5D"/>
    <w:rsid w:val="54CF2DA0"/>
    <w:rsid w:val="55C66FBD"/>
    <w:rsid w:val="580760B2"/>
    <w:rsid w:val="5A843FA0"/>
    <w:rsid w:val="5CAC0F7F"/>
    <w:rsid w:val="5DB60A25"/>
    <w:rsid w:val="5FBB074C"/>
    <w:rsid w:val="60735AC9"/>
    <w:rsid w:val="62293172"/>
    <w:rsid w:val="64233D77"/>
    <w:rsid w:val="643202C5"/>
    <w:rsid w:val="681D026A"/>
    <w:rsid w:val="683F6D49"/>
    <w:rsid w:val="69C36636"/>
    <w:rsid w:val="6BCF15D1"/>
    <w:rsid w:val="6C2A3E51"/>
    <w:rsid w:val="6DC33737"/>
    <w:rsid w:val="6E5338DD"/>
    <w:rsid w:val="6F314414"/>
    <w:rsid w:val="70601E9C"/>
    <w:rsid w:val="70697E56"/>
    <w:rsid w:val="716C5C72"/>
    <w:rsid w:val="73243B44"/>
    <w:rsid w:val="76105B29"/>
    <w:rsid w:val="761F43FC"/>
    <w:rsid w:val="764F2309"/>
    <w:rsid w:val="768B210B"/>
    <w:rsid w:val="768F67BD"/>
    <w:rsid w:val="789A08B8"/>
    <w:rsid w:val="79B0349F"/>
    <w:rsid w:val="7AC77C01"/>
    <w:rsid w:val="7DBB5DB4"/>
    <w:rsid w:val="7F0B68F1"/>
    <w:rsid w:val="7F1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nhideWhenUsed/>
    <w:qFormat/>
    <w:uiPriority w:val="99"/>
    <w:pPr>
      <w:shd w:val="clear" w:color="auto" w:fill="000080"/>
    </w:p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  <w:jc w:val="center"/>
    </w:pPr>
    <w:rPr>
      <w:sz w:val="28"/>
      <w:szCs w:val="28"/>
    </w:r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 Char Char Char"/>
    <w:basedOn w:val="4"/>
    <w:autoRedefine/>
    <w:qFormat/>
    <w:uiPriority w:val="0"/>
    <w:pPr>
      <w:widowControl/>
      <w:jc w:val="left"/>
    </w:pPr>
  </w:style>
  <w:style w:type="character" w:customStyle="1" w:styleId="15">
    <w:name w:val="页眉 Char"/>
    <w:basedOn w:val="11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autoRedefine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Char"/>
    <w:basedOn w:val="11"/>
    <w:link w:val="6"/>
    <w:autoRedefine/>
    <w:semiHidden/>
    <w:qFormat/>
    <w:uiPriority w:val="99"/>
  </w:style>
  <w:style w:type="paragraph" w:customStyle="1" w:styleId="19">
    <w:name w:val="列出段落2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574</Words>
  <Characters>618</Characters>
  <Lines>9</Lines>
  <Paragraphs>2</Paragraphs>
  <TotalTime>5</TotalTime>
  <ScaleCrop>false</ScaleCrop>
  <LinksUpToDate>false</LinksUpToDate>
  <CharactersWithSpaces>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2016-10-18T12:52:00Z</dcterms:created>
  <dc:creator>LHJ</dc:creator>
  <cp:lastModifiedBy>木槿</cp:lastModifiedBy>
  <cp:lastPrinted>2022-04-15T07:35:00Z</cp:lastPrinted>
  <dcterms:modified xsi:type="dcterms:W3CDTF">2025-06-10T01:50:35Z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6269DE314E7A4815AECCFD232EEB83AF_13</vt:lpwstr>
  </property>
  <property fmtid="{D5CDD505-2E9C-101B-9397-08002B2CF9AE}" pid="4" name="KSOTemplateDocerSaveRecord">
    <vt:lpwstr>eyJoZGlkIjoiYzgxYzJhMWRlYzI5OGIyMjlkYjFjM2I4NTU5NjlhYjkiLCJ1c2VySWQiOiIyMzM4MzA2MjcifQ==</vt:lpwstr>
  </property>
</Properties>
</file>